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0C" w:rsidRDefault="00D942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420C" w:rsidRDefault="00D9420C">
      <w:pPr>
        <w:pStyle w:val="ConsPlusNormal"/>
        <w:jc w:val="both"/>
        <w:outlineLvl w:val="0"/>
      </w:pPr>
    </w:p>
    <w:p w:rsidR="00D9420C" w:rsidRDefault="00D9420C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D9420C" w:rsidRDefault="00D94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Title"/>
        <w:jc w:val="center"/>
      </w:pPr>
      <w:r>
        <w:t>МИНИСТЕРСТВО ЗДРАВООХРАНЕНИЯ РОССИЙСКОЙ ФЕДЕРАЦИИ</w:t>
      </w:r>
    </w:p>
    <w:p w:rsidR="00D9420C" w:rsidRDefault="00D9420C">
      <w:pPr>
        <w:pStyle w:val="ConsPlusTitle"/>
        <w:jc w:val="center"/>
      </w:pPr>
    </w:p>
    <w:p w:rsidR="00D9420C" w:rsidRDefault="00D9420C">
      <w:pPr>
        <w:pStyle w:val="ConsPlusTitle"/>
        <w:jc w:val="center"/>
      </w:pPr>
      <w:r>
        <w:t>ПРИКАЗ</w:t>
      </w:r>
    </w:p>
    <w:p w:rsidR="00D9420C" w:rsidRDefault="00D9420C">
      <w:pPr>
        <w:pStyle w:val="ConsPlusTitle"/>
        <w:jc w:val="center"/>
      </w:pPr>
      <w:r>
        <w:t>от 30 декабря 2014 г. N 956н</w:t>
      </w:r>
    </w:p>
    <w:p w:rsidR="00D9420C" w:rsidRDefault="00D9420C">
      <w:pPr>
        <w:pStyle w:val="ConsPlusTitle"/>
        <w:jc w:val="center"/>
      </w:pPr>
    </w:p>
    <w:p w:rsidR="00D9420C" w:rsidRDefault="00D9420C">
      <w:pPr>
        <w:pStyle w:val="ConsPlusTitle"/>
        <w:jc w:val="center"/>
      </w:pPr>
      <w:r>
        <w:t>ОБ ИНФОРМАЦИИ,</w:t>
      </w:r>
    </w:p>
    <w:p w:rsidR="00D9420C" w:rsidRDefault="00D9420C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D9420C" w:rsidRDefault="00D9420C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D9420C" w:rsidRDefault="00D9420C">
      <w:pPr>
        <w:pStyle w:val="ConsPlusTitle"/>
        <w:jc w:val="center"/>
      </w:pPr>
      <w:r>
        <w:t>К СОДЕРЖАНИЮ И ФОРМЕ ПРЕДОСТАВЛЕНИЯ ИНФОРМАЦИИ</w:t>
      </w:r>
    </w:p>
    <w:p w:rsidR="00D9420C" w:rsidRDefault="00D9420C">
      <w:pPr>
        <w:pStyle w:val="ConsPlusTitle"/>
        <w:jc w:val="center"/>
      </w:pPr>
      <w:r>
        <w:t>О ДЕЯТЕЛЬНОСТИ МЕДИЦИНСКИХ ОРГАНИЗАЦИЙ, РАЗМЕЩАЕМОЙ</w:t>
      </w:r>
    </w:p>
    <w:p w:rsidR="00D9420C" w:rsidRDefault="00D9420C">
      <w:pPr>
        <w:pStyle w:val="ConsPlusTitle"/>
        <w:jc w:val="center"/>
      </w:pPr>
      <w:r>
        <w:t>НА ОФИЦИАЛЬНЫХ САЙТАХ МИНИСТЕРСТВА ЗДРАВООХРАНЕНИЯ</w:t>
      </w:r>
    </w:p>
    <w:p w:rsidR="00D9420C" w:rsidRDefault="00D9420C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D9420C" w:rsidRDefault="00D9420C">
      <w:pPr>
        <w:pStyle w:val="ConsPlusTitle"/>
        <w:jc w:val="center"/>
      </w:pPr>
      <w:r>
        <w:t>СУБЪЕКТОВ РОССИЙСКОЙ ФЕДЕРАЦИИ, ОРГАНОВ МЕСТНОГО</w:t>
      </w:r>
    </w:p>
    <w:p w:rsidR="00D9420C" w:rsidRDefault="00D9420C">
      <w:pPr>
        <w:pStyle w:val="ConsPlusTitle"/>
        <w:jc w:val="center"/>
      </w:pPr>
      <w:r>
        <w:t>САМОУПРАВЛЕНИЯ И МЕДИЦИНСКИХ ОРГАНИЗАЦИЙ</w:t>
      </w:r>
    </w:p>
    <w:p w:rsidR="00D9420C" w:rsidRDefault="00D9420C">
      <w:pPr>
        <w:pStyle w:val="ConsPlusTitle"/>
        <w:jc w:val="center"/>
      </w:pPr>
      <w:r>
        <w:t>В ИНФОРМАЦИОННО-ТЕЛЕКОММУНИКАЦИОННОЙ</w:t>
      </w:r>
    </w:p>
    <w:p w:rsidR="00D9420C" w:rsidRDefault="00D9420C">
      <w:pPr>
        <w:pStyle w:val="ConsPlusTitle"/>
        <w:jc w:val="center"/>
      </w:pPr>
      <w:r>
        <w:t>СЕТИ "ИНТЕРНЕТ"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D9420C" w:rsidRDefault="00D9420C">
      <w:pPr>
        <w:pStyle w:val="ConsPlusNormal"/>
        <w:spacing w:before="220"/>
        <w:ind w:firstLine="540"/>
        <w:jc w:val="both"/>
      </w:pPr>
      <w:r>
        <w:t>1. Утвердить:</w:t>
      </w:r>
    </w:p>
    <w:p w:rsidR="00D9420C" w:rsidRDefault="00D9420C">
      <w:pPr>
        <w:pStyle w:val="ConsPlusNormal"/>
        <w:spacing w:before="220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D9420C" w:rsidRDefault="00D9420C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right"/>
      </w:pPr>
      <w:r>
        <w:t>Министр</w:t>
      </w:r>
    </w:p>
    <w:p w:rsidR="00D9420C" w:rsidRDefault="00D9420C">
      <w:pPr>
        <w:pStyle w:val="ConsPlusNormal"/>
        <w:jc w:val="right"/>
      </w:pPr>
      <w:r>
        <w:t>В.И.СКВОРЦОВА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right"/>
        <w:outlineLvl w:val="0"/>
      </w:pPr>
      <w:r>
        <w:t>Приложение N 1</w:t>
      </w:r>
    </w:p>
    <w:p w:rsidR="00D9420C" w:rsidRDefault="00D9420C">
      <w:pPr>
        <w:pStyle w:val="ConsPlusNormal"/>
        <w:jc w:val="right"/>
      </w:pPr>
      <w:r>
        <w:t>к приказу Министерства здравоохранения</w:t>
      </w:r>
    </w:p>
    <w:p w:rsidR="00D9420C" w:rsidRDefault="00D9420C">
      <w:pPr>
        <w:pStyle w:val="ConsPlusNormal"/>
        <w:jc w:val="right"/>
      </w:pPr>
      <w:r>
        <w:t>Российской Федерации</w:t>
      </w:r>
    </w:p>
    <w:p w:rsidR="00D9420C" w:rsidRDefault="00D9420C">
      <w:pPr>
        <w:pStyle w:val="ConsPlusNormal"/>
        <w:jc w:val="right"/>
      </w:pPr>
      <w:r>
        <w:t>от 30 декабря 2014 г. N 956н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D9420C" w:rsidRDefault="00D9420C">
      <w:pPr>
        <w:pStyle w:val="ConsPlusTitle"/>
        <w:jc w:val="center"/>
      </w:pPr>
      <w:proofErr w:type="gramStart"/>
      <w:r>
        <w:lastRenderedPageBreak/>
        <w:t>ПРЕДОСТАВЛЯЕМАЯ</w:t>
      </w:r>
      <w:proofErr w:type="gramEnd"/>
      <w:r>
        <w:t xml:space="preserve"> МЕДИЦИНСКИМИ ОРГАНИЗАЦИЯМИ, НЕОБХОДИМАЯ</w:t>
      </w:r>
    </w:p>
    <w:p w:rsidR="00D9420C" w:rsidRDefault="00D9420C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D9420C" w:rsidRDefault="00D9420C">
      <w:pPr>
        <w:pStyle w:val="ConsPlusTitle"/>
        <w:jc w:val="center"/>
      </w:pPr>
      <w:r>
        <w:t>МЕДИЦИНСКИМИ ОРГАНИЗАЦИЯМИ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о возможности получения медицинской помощи 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8)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9)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10) о </w:t>
      </w:r>
      <w:hyperlink r:id="rId11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D9420C" w:rsidRDefault="00D9420C">
      <w:pPr>
        <w:pStyle w:val="ConsPlusNormal"/>
        <w:spacing w:before="220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D9420C" w:rsidRDefault="00D9420C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right"/>
        <w:outlineLvl w:val="0"/>
      </w:pPr>
      <w:r>
        <w:t>Приложение N 2</w:t>
      </w:r>
    </w:p>
    <w:p w:rsidR="00D9420C" w:rsidRDefault="00D9420C">
      <w:pPr>
        <w:pStyle w:val="ConsPlusNormal"/>
        <w:jc w:val="right"/>
      </w:pPr>
      <w:r>
        <w:t>к приказу Министерства здравоохранения</w:t>
      </w:r>
    </w:p>
    <w:p w:rsidR="00D9420C" w:rsidRDefault="00D9420C">
      <w:pPr>
        <w:pStyle w:val="ConsPlusNormal"/>
        <w:jc w:val="right"/>
      </w:pPr>
      <w:r>
        <w:t>Российской Федерации</w:t>
      </w:r>
    </w:p>
    <w:p w:rsidR="00D9420C" w:rsidRDefault="00D9420C">
      <w:pPr>
        <w:pStyle w:val="ConsPlusNormal"/>
        <w:jc w:val="right"/>
      </w:pPr>
      <w:r>
        <w:t>от 30 декабря 2014 г. N 956н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D9420C" w:rsidRDefault="00D9420C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D9420C" w:rsidRDefault="00D9420C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D9420C" w:rsidRDefault="00D9420C">
      <w:pPr>
        <w:pStyle w:val="ConsPlusTitle"/>
        <w:jc w:val="center"/>
      </w:pPr>
      <w:r>
        <w:t>ЗДРАВООХРАНЕНИЯ РОССИЙСКОЙ ФЕДЕРАЦИИ, ОРГАНОВ</w:t>
      </w:r>
    </w:p>
    <w:p w:rsidR="00D9420C" w:rsidRDefault="00D9420C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D9420C" w:rsidRDefault="00D9420C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D9420C" w:rsidRDefault="00D9420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D9420C" w:rsidRDefault="00D9420C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>
        <w:lastRenderedPageBreak/>
        <w:t>программного обеспечения, предусматривающего взимание с пользователя информации платы;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D9420C" w:rsidRDefault="00D9420C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D9420C" w:rsidRDefault="00D9420C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D9420C" w:rsidRDefault="00D9420C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t>";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D9420C" w:rsidRDefault="00D9420C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jc w:val="both"/>
      </w:pPr>
    </w:p>
    <w:p w:rsidR="00D9420C" w:rsidRDefault="00D94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2" w:name="_GoBack"/>
      <w:bookmarkEnd w:id="2"/>
    </w:p>
    <w:sectPr w:rsidR="00215611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C"/>
    <w:rsid w:val="00215611"/>
    <w:rsid w:val="00256EA1"/>
    <w:rsid w:val="00D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3E0704125FE7E1373A0F34A248E46659F311DD284019CED21F9A637188682E2C4ACC619106FA84A94CFEF29F992D2E87CB006BB239DDAe0A8J" TargetMode="External"/><Relationship Id="rId13" Type="http://schemas.openxmlformats.org/officeDocument/2006/relationships/hyperlink" Target="consultantplus://offline/ref=D703E0704125FE7E1373A0F34A248E46679E351AD08E5C96E578F5A43017D995E58DA0C719176FA649CBCAFA38A19DD6F063B019A7219CeDA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3E0704125FE7E1373A0F34A248E46679B341BD682019CED21F9A637188682E2C4ACC21D1B3BFF06CA96BC6BB29ED1F060B106eAADJ" TargetMode="External"/><Relationship Id="rId12" Type="http://schemas.openxmlformats.org/officeDocument/2006/relationships/hyperlink" Target="consultantplus://offline/ref=D703E0704125FE7E1373A0F34A248E46679E351AD08E5C96E578F5A43017D995E58DA0C719106CA849CBCAFA38A19DD6F063B019A7219CeDA3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3E0704125FE7E1373A0F34A248E46679B341BD682019CED21F9A637188682E2C4ACC5111B3BFF06CA96BC6BB29ED1F060B106eAADJ" TargetMode="External"/><Relationship Id="rId11" Type="http://schemas.openxmlformats.org/officeDocument/2006/relationships/hyperlink" Target="consultantplus://offline/ref=D703E0704125FE7E1373A0F34A248E4666933118D584019CED21F9A637188682E2C4ACC619126AAC4394CFEF29F992D2E87CB006BB239DDAe0A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03E0704125FE7E1373A0F34A248E4666933118D584019CED21F9A637188682E2C4ACC619146FA94B94CFEF29F992D2E87CB006BB239DDAe0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3E0704125FE7E1373A0F34A248E4666933118D584019CED21F9A637188682E2C4ACC619106FAF4094CFEF29F992D2E87CB006BB239DDAe0A8J" TargetMode="External"/><Relationship Id="rId14" Type="http://schemas.openxmlformats.org/officeDocument/2006/relationships/hyperlink" Target="consultantplus://offline/ref=D703E0704125FE7E1373A0F34A248E46659F311DD284019CED21F9A637188682E2C4ACC619106FA84A94CFEF29F992D2E87CB006BB239DDAe0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2018-11-26T09:00:00Z</dcterms:created>
  <dcterms:modified xsi:type="dcterms:W3CDTF">2018-11-26T09:00:00Z</dcterms:modified>
</cp:coreProperties>
</file>